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F2" w:rsidRPr="00653A1A" w:rsidRDefault="00653A1A">
      <w:pPr>
        <w:rPr>
          <w:rFonts w:ascii="Arial Narrow" w:hAnsi="Arial Narrow"/>
          <w:b/>
          <w:sz w:val="40"/>
          <w:szCs w:val="40"/>
        </w:rPr>
      </w:pPr>
      <w:r w:rsidRPr="00653A1A">
        <w:rPr>
          <w:rFonts w:ascii="Arial Narrow" w:hAnsi="Arial Narrow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477BDCD" wp14:editId="40B93684">
            <wp:simplePos x="0" y="0"/>
            <wp:positionH relativeFrom="column">
              <wp:posOffset>3914775</wp:posOffset>
            </wp:positionH>
            <wp:positionV relativeFrom="paragraph">
              <wp:posOffset>-190500</wp:posOffset>
            </wp:positionV>
            <wp:extent cx="29229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98" y="21016"/>
                <wp:lineTo x="213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A1A">
        <w:rPr>
          <w:rFonts w:ascii="Arial Narrow" w:hAnsi="Arial Narrow"/>
          <w:b/>
          <w:sz w:val="40"/>
          <w:szCs w:val="40"/>
        </w:rPr>
        <w:t>VNITŘNÍ PARAZITÉ</w:t>
      </w:r>
      <w:r>
        <w:rPr>
          <w:rFonts w:ascii="Arial Narrow" w:hAnsi="Arial Narrow"/>
          <w:b/>
          <w:sz w:val="40"/>
          <w:szCs w:val="40"/>
        </w:rPr>
        <w:t xml:space="preserve"> ČLOVĚKA</w:t>
      </w:r>
    </w:p>
    <w:p w:rsidR="001B1CF9" w:rsidRPr="00653A1A" w:rsidRDefault="001B1CF9" w:rsidP="001B1CF9">
      <w:pPr>
        <w:pStyle w:val="Odstavecseseznamem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653A1A">
        <w:rPr>
          <w:rFonts w:ascii="Arial Narrow" w:hAnsi="Arial Narrow"/>
          <w:i/>
          <w:sz w:val="28"/>
          <w:szCs w:val="28"/>
        </w:rPr>
        <w:t>Doplň vhodná slova.</w:t>
      </w:r>
    </w:p>
    <w:p w:rsidR="001B1CF9" w:rsidRPr="00493AB9" w:rsidRDefault="001B1CF9" w:rsidP="00CF70C8">
      <w:pPr>
        <w:spacing w:line="360" w:lineRule="auto"/>
        <w:ind w:left="360"/>
        <w:jc w:val="both"/>
        <w:rPr>
          <w:rFonts w:ascii="Arial Narrow" w:hAnsi="Arial Narrow"/>
          <w:sz w:val="28"/>
          <w:szCs w:val="28"/>
        </w:rPr>
      </w:pPr>
      <w:proofErr w:type="gramStart"/>
      <w:r w:rsidRPr="00493AB9">
        <w:rPr>
          <w:rFonts w:ascii="Arial Narrow" w:hAnsi="Arial Narrow"/>
          <w:sz w:val="28"/>
          <w:szCs w:val="28"/>
        </w:rPr>
        <w:t>Vnitřní</w:t>
      </w:r>
      <w:proofErr w:type="gramEnd"/>
      <w:r w:rsidRPr="00493AB9">
        <w:rPr>
          <w:rFonts w:ascii="Arial Narrow" w:hAnsi="Arial Narrow"/>
          <w:sz w:val="28"/>
          <w:szCs w:val="28"/>
        </w:rPr>
        <w:t xml:space="preserve"> parazité jsou živočichové, kteří nějakým způsobem …………………………… jiným druhům živočichům ………………………… jejich </w:t>
      </w:r>
      <w:proofErr w:type="gramStart"/>
      <w:r w:rsidRPr="00493AB9">
        <w:rPr>
          <w:rFonts w:ascii="Arial Narrow" w:hAnsi="Arial Narrow"/>
          <w:sz w:val="28"/>
          <w:szCs w:val="28"/>
        </w:rPr>
        <w:t>těla.</w:t>
      </w:r>
      <w:proofErr w:type="gramEnd"/>
      <w:r w:rsidRPr="00493AB9">
        <w:rPr>
          <w:rFonts w:ascii="Arial Narrow" w:hAnsi="Arial Narrow"/>
          <w:sz w:val="28"/>
          <w:szCs w:val="28"/>
        </w:rPr>
        <w:t xml:space="preserve"> Ty živočichy, kteří způsobují onemocnění</w:t>
      </w:r>
      <w:r w:rsidR="00CF70C8">
        <w:rPr>
          <w:rFonts w:ascii="Arial Narrow" w:hAnsi="Arial Narrow"/>
          <w:sz w:val="28"/>
          <w:szCs w:val="28"/>
        </w:rPr>
        <w:t xml:space="preserve">, </w:t>
      </w:r>
      <w:r w:rsidRPr="00493AB9">
        <w:rPr>
          <w:rFonts w:ascii="Arial Narrow" w:hAnsi="Arial Narrow"/>
          <w:sz w:val="28"/>
          <w:szCs w:val="28"/>
        </w:rPr>
        <w:t>označujeme jako …………………………… ne</w:t>
      </w:r>
      <w:r w:rsidR="00CF70C8">
        <w:rPr>
          <w:rFonts w:ascii="Arial Narrow" w:hAnsi="Arial Narrow"/>
          <w:sz w:val="28"/>
          <w:szCs w:val="28"/>
        </w:rPr>
        <w:t>moci. Živočichy, kteří zajišťují</w:t>
      </w:r>
      <w:r w:rsidRPr="00493AB9">
        <w:rPr>
          <w:rFonts w:ascii="Arial Narrow" w:hAnsi="Arial Narrow"/>
          <w:sz w:val="28"/>
          <w:szCs w:val="28"/>
        </w:rPr>
        <w:t xml:space="preserve"> přenos parazita do jiného živočicha, označujeme jako ………………………. Často to jsou zástupci …………………… Někteří parazité prodělávají část svého vývinu v živočichovi, kterému však nijak neškodí. Tento je pak označován jako …………</w:t>
      </w:r>
      <w:r w:rsidR="00CF70C8">
        <w:rPr>
          <w:rFonts w:ascii="Arial Narrow" w:hAnsi="Arial Narrow"/>
          <w:sz w:val="28"/>
          <w:szCs w:val="28"/>
        </w:rPr>
        <w:t>……….</w:t>
      </w:r>
      <w:r w:rsidRPr="00493AB9">
        <w:rPr>
          <w:rFonts w:ascii="Arial Narrow" w:hAnsi="Arial Narrow"/>
          <w:sz w:val="28"/>
          <w:szCs w:val="28"/>
        </w:rPr>
        <w:t xml:space="preserve">………… Nakonec se </w:t>
      </w:r>
      <w:r w:rsidR="00CF70C8" w:rsidRPr="00493AB9">
        <w:rPr>
          <w:rFonts w:ascii="Arial Narrow" w:hAnsi="Arial Narrow"/>
          <w:sz w:val="28"/>
          <w:szCs w:val="28"/>
        </w:rPr>
        <w:t>parazit dostává</w:t>
      </w:r>
      <w:r w:rsidRPr="00493AB9">
        <w:rPr>
          <w:rFonts w:ascii="Arial Narrow" w:hAnsi="Arial Narrow"/>
          <w:sz w:val="28"/>
          <w:szCs w:val="28"/>
        </w:rPr>
        <w:t xml:space="preserve"> do ……………………………………, ve kterém dospívá a jemuž výrazně škodí, tím že mu odebírá </w:t>
      </w:r>
      <w:r w:rsidR="00493AB9">
        <w:rPr>
          <w:rFonts w:ascii="Arial Narrow" w:hAnsi="Arial Narrow"/>
          <w:sz w:val="28"/>
          <w:szCs w:val="28"/>
        </w:rPr>
        <w:t>……………………………</w:t>
      </w:r>
      <w:r w:rsidRPr="00493AB9">
        <w:rPr>
          <w:rFonts w:ascii="Arial Narrow" w:hAnsi="Arial Narrow"/>
          <w:sz w:val="28"/>
          <w:szCs w:val="28"/>
        </w:rPr>
        <w:t xml:space="preserve">, vylučuje </w:t>
      </w:r>
      <w:r w:rsidR="00493AB9">
        <w:rPr>
          <w:rFonts w:ascii="Arial Narrow" w:hAnsi="Arial Narrow"/>
          <w:sz w:val="28"/>
          <w:szCs w:val="28"/>
        </w:rPr>
        <w:t>………………………</w:t>
      </w:r>
      <w:proofErr w:type="gramStart"/>
      <w:r w:rsidR="00493AB9">
        <w:rPr>
          <w:rFonts w:ascii="Arial Narrow" w:hAnsi="Arial Narrow"/>
          <w:sz w:val="28"/>
          <w:szCs w:val="28"/>
        </w:rPr>
        <w:t>…..</w:t>
      </w:r>
      <w:r w:rsidRPr="00493AB9">
        <w:rPr>
          <w:rFonts w:ascii="Arial Narrow" w:hAnsi="Arial Narrow"/>
          <w:sz w:val="28"/>
          <w:szCs w:val="28"/>
        </w:rPr>
        <w:t xml:space="preserve"> látky</w:t>
      </w:r>
      <w:proofErr w:type="gramEnd"/>
      <w:r w:rsidRPr="00493AB9">
        <w:rPr>
          <w:rFonts w:ascii="Arial Narrow" w:hAnsi="Arial Narrow"/>
          <w:sz w:val="28"/>
          <w:szCs w:val="28"/>
        </w:rPr>
        <w:t xml:space="preserve">, </w:t>
      </w:r>
      <w:r w:rsidR="00CF70C8">
        <w:rPr>
          <w:rFonts w:ascii="Arial Narrow" w:hAnsi="Arial Narrow"/>
          <w:sz w:val="28"/>
          <w:szCs w:val="28"/>
        </w:rPr>
        <w:t>ucpává cévy, poškozuje orgány.</w:t>
      </w:r>
    </w:p>
    <w:p w:rsidR="001B1CF9" w:rsidRPr="00653A1A" w:rsidRDefault="001B1CF9" w:rsidP="00493AB9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653A1A">
        <w:rPr>
          <w:rFonts w:ascii="Arial Narrow" w:hAnsi="Arial Narrow"/>
          <w:i/>
          <w:sz w:val="28"/>
          <w:szCs w:val="28"/>
        </w:rPr>
        <w:t>V přesmyčkách se ukrývají rodová jména vnitřních cizopasníků. Sestav jejich správná jména, připiš k nim druhová jména a do posledního</w:t>
      </w:r>
      <w:r w:rsidR="002E1F77" w:rsidRPr="00653A1A">
        <w:rPr>
          <w:rFonts w:ascii="Arial Narrow" w:hAnsi="Arial Narrow"/>
          <w:i/>
          <w:sz w:val="28"/>
          <w:szCs w:val="28"/>
        </w:rPr>
        <w:t xml:space="preserve"> sloupce zapiš, ve kterých lidských orgánech parazitují.</w:t>
      </w:r>
    </w:p>
    <w:tbl>
      <w:tblPr>
        <w:tblStyle w:val="Mkatabulky"/>
        <w:tblpPr w:leftFromText="141" w:rightFromText="141" w:vertAnchor="text" w:horzAnchor="margin" w:tblpXSpec="center" w:tblpY="325"/>
        <w:tblOverlap w:val="never"/>
        <w:tblW w:w="101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342"/>
        <w:gridCol w:w="3704"/>
      </w:tblGrid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493AB9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TCEO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MOLI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2E1F77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ČKA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MNIZI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00"/>
        </w:trPr>
        <w:tc>
          <w:tcPr>
            <w:tcW w:w="2126" w:type="dxa"/>
            <w:vAlign w:val="center"/>
          </w:tcPr>
          <w:p w:rsidR="002E1F77" w:rsidRPr="00493AB9" w:rsidRDefault="002E1F77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T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NI</w:t>
            </w:r>
            <w:r w:rsidRPr="00493AB9">
              <w:rPr>
                <w:rFonts w:ascii="Arial Narrow" w:hAnsi="Arial Narrow"/>
                <w:sz w:val="28"/>
                <w:szCs w:val="28"/>
              </w:rPr>
              <w:t>AS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CE</w:t>
            </w:r>
            <w:r w:rsidRPr="00493AB9">
              <w:rPr>
                <w:rFonts w:ascii="Arial Narrow" w:hAnsi="Arial Narrow"/>
                <w:sz w:val="28"/>
                <w:szCs w:val="28"/>
              </w:rPr>
              <w:t>EM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493AB9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VESO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VLAC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00"/>
        </w:trPr>
        <w:tc>
          <w:tcPr>
            <w:tcW w:w="2126" w:type="dxa"/>
            <w:vAlign w:val="center"/>
          </w:tcPr>
          <w:p w:rsidR="002E1F77" w:rsidRPr="00493AB9" w:rsidRDefault="00493AB9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PA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TRYZO</w:t>
            </w:r>
            <w:r w:rsidRPr="00493AB9">
              <w:rPr>
                <w:rFonts w:ascii="Arial Narrow" w:hAnsi="Arial Narrow"/>
                <w:sz w:val="28"/>
                <w:szCs w:val="28"/>
              </w:rPr>
              <w:t>NO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MA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493AB9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RKA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ŠKA</w:t>
            </w:r>
            <w:r w:rsidRPr="00493AB9">
              <w:rPr>
                <w:rFonts w:ascii="Arial Narrow" w:hAnsi="Arial Narrow"/>
                <w:sz w:val="28"/>
                <w:szCs w:val="28"/>
              </w:rPr>
              <w:t>VK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00"/>
        </w:trPr>
        <w:tc>
          <w:tcPr>
            <w:tcW w:w="2126" w:type="dxa"/>
            <w:vAlign w:val="center"/>
          </w:tcPr>
          <w:p w:rsidR="002E1F77" w:rsidRPr="00493AB9" w:rsidRDefault="002E1F77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RP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OU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2E1F77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L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VEC</w:t>
            </w:r>
            <w:r w:rsidRPr="00493AB9">
              <w:rPr>
                <w:rFonts w:ascii="Arial Narrow" w:hAnsi="Arial Narrow"/>
                <w:sz w:val="28"/>
                <w:szCs w:val="28"/>
              </w:rPr>
              <w:t>O</w:t>
            </w:r>
            <w:r w:rsidR="00493AB9" w:rsidRPr="00493AB9">
              <w:rPr>
                <w:rFonts w:ascii="Arial Narrow" w:hAnsi="Arial Narrow"/>
                <w:sz w:val="28"/>
                <w:szCs w:val="28"/>
              </w:rPr>
              <w:t>SVA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E1F77" w:rsidRPr="00493AB9" w:rsidTr="00272F34">
        <w:trPr>
          <w:trHeight w:val="530"/>
        </w:trPr>
        <w:tc>
          <w:tcPr>
            <w:tcW w:w="2126" w:type="dxa"/>
            <w:vAlign w:val="center"/>
          </w:tcPr>
          <w:p w:rsidR="002E1F77" w:rsidRPr="00493AB9" w:rsidRDefault="00493AB9" w:rsidP="00493AB9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IČK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EN</w:t>
            </w:r>
            <w:r w:rsidRPr="00493AB9">
              <w:rPr>
                <w:rFonts w:ascii="Arial Narrow" w:hAnsi="Arial Narrow"/>
                <w:sz w:val="28"/>
                <w:szCs w:val="28"/>
              </w:rPr>
              <w:t>B</w:t>
            </w:r>
            <w:r w:rsidR="002E1F77" w:rsidRPr="00493AB9">
              <w:rPr>
                <w:rFonts w:ascii="Arial Narrow" w:hAnsi="Arial Narrow"/>
                <w:sz w:val="28"/>
                <w:szCs w:val="28"/>
              </w:rPr>
              <w:t>A</w:t>
            </w:r>
          </w:p>
        </w:tc>
        <w:tc>
          <w:tcPr>
            <w:tcW w:w="4342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04" w:type="dxa"/>
          </w:tcPr>
          <w:p w:rsidR="002E1F77" w:rsidRPr="00493AB9" w:rsidRDefault="002E1F77" w:rsidP="002E1F77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2E1F77" w:rsidRPr="00493AB9" w:rsidRDefault="002E1F77" w:rsidP="002E1F77">
      <w:pPr>
        <w:pStyle w:val="Odstavecseseznamem"/>
        <w:rPr>
          <w:rFonts w:ascii="Arial Narrow" w:hAnsi="Arial Narrow"/>
          <w:sz w:val="28"/>
          <w:szCs w:val="28"/>
        </w:rPr>
      </w:pPr>
    </w:p>
    <w:p w:rsidR="002E1F77" w:rsidRPr="00493AB9" w:rsidRDefault="002E1F77" w:rsidP="002E1F77">
      <w:pPr>
        <w:pStyle w:val="Odstavecseseznamem"/>
        <w:rPr>
          <w:rFonts w:ascii="Arial Narrow" w:hAnsi="Arial Narrow"/>
          <w:sz w:val="28"/>
          <w:szCs w:val="28"/>
        </w:rPr>
      </w:pPr>
    </w:p>
    <w:p w:rsidR="00653A1A" w:rsidRPr="00272F34" w:rsidRDefault="002E1F77" w:rsidP="00272F34">
      <w:pPr>
        <w:pStyle w:val="Odstavecseseznamem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653A1A">
        <w:rPr>
          <w:rFonts w:ascii="Arial Narrow" w:hAnsi="Arial Narrow"/>
          <w:i/>
          <w:sz w:val="28"/>
          <w:szCs w:val="28"/>
        </w:rPr>
        <w:t>Zařaď živočichy z </w:t>
      </w:r>
      <w:proofErr w:type="spellStart"/>
      <w:r w:rsidRPr="00653A1A">
        <w:rPr>
          <w:rFonts w:ascii="Arial Narrow" w:hAnsi="Arial Narrow"/>
          <w:i/>
          <w:sz w:val="28"/>
          <w:szCs w:val="28"/>
        </w:rPr>
        <w:t>cv</w:t>
      </w:r>
      <w:proofErr w:type="spellEnd"/>
      <w:r w:rsidRPr="00653A1A">
        <w:rPr>
          <w:rFonts w:ascii="Arial Narrow" w:hAnsi="Arial Narrow"/>
          <w:i/>
          <w:sz w:val="28"/>
          <w:szCs w:val="28"/>
        </w:rPr>
        <w:t>. 2 do správných kmenů.</w:t>
      </w:r>
    </w:p>
    <w:p w:rsidR="00653A1A" w:rsidRPr="00653A1A" w:rsidRDefault="00653A1A" w:rsidP="00272F34">
      <w:pPr>
        <w:pStyle w:val="Odstavecseseznamem"/>
        <w:spacing w:after="0" w:line="360" w:lineRule="auto"/>
        <w:ind w:left="36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……………………………               ……………………………………          …………………………..</w:t>
      </w:r>
    </w:p>
    <w:p w:rsidR="00272F34" w:rsidRPr="00272F34" w:rsidRDefault="00272F34" w:rsidP="00272F34">
      <w:pPr>
        <w:pStyle w:val="Odstavecseseznamem"/>
        <w:spacing w:after="0" w:line="360" w:lineRule="auto"/>
        <w:ind w:left="36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……………………………               ……………………………………          …………………………..</w:t>
      </w:r>
    </w:p>
    <w:p w:rsidR="00272F34" w:rsidRPr="00272F34" w:rsidRDefault="00272F34" w:rsidP="00272F34">
      <w:pPr>
        <w:pStyle w:val="Odstavecseseznamem"/>
        <w:spacing w:after="0" w:line="360" w:lineRule="auto"/>
        <w:ind w:left="36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……………………………               ……………………………………          …………………………..</w:t>
      </w:r>
    </w:p>
    <w:p w:rsidR="00272F34" w:rsidRPr="00653A1A" w:rsidRDefault="00272F34" w:rsidP="00272F34">
      <w:pPr>
        <w:pStyle w:val="Odstavecseseznamem"/>
        <w:spacing w:after="0" w:line="360" w:lineRule="auto"/>
        <w:ind w:left="36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……………………………               ……………………………………          …………………………..</w:t>
      </w:r>
    </w:p>
    <w:p w:rsidR="002E1F77" w:rsidRDefault="00272F34" w:rsidP="00272F34">
      <w:pPr>
        <w:spacing w:after="0" w:line="360" w:lineRule="auto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Pr="00272F34">
        <w:rPr>
          <w:rFonts w:ascii="Arial Narrow" w:hAnsi="Arial Narrow"/>
          <w:i/>
          <w:sz w:val="28"/>
          <w:szCs w:val="28"/>
        </w:rPr>
        <w:t>……………………………               ……………………………………          …………………………..</w:t>
      </w:r>
    </w:p>
    <w:p w:rsidR="00CF70C8" w:rsidRPr="00272F34" w:rsidRDefault="00CF70C8" w:rsidP="00272F34">
      <w:pPr>
        <w:spacing w:after="0" w:line="360" w:lineRule="auto"/>
        <w:rPr>
          <w:rFonts w:ascii="Arial Narrow" w:hAnsi="Arial Narrow"/>
          <w:i/>
          <w:sz w:val="28"/>
          <w:szCs w:val="28"/>
        </w:rPr>
      </w:pPr>
      <w:bookmarkStart w:id="0" w:name="_GoBack"/>
      <w:bookmarkEnd w:id="0"/>
    </w:p>
    <w:p w:rsidR="002E1F77" w:rsidRPr="00272F34" w:rsidRDefault="002E1F77" w:rsidP="002E1F77">
      <w:pPr>
        <w:pStyle w:val="Odstavecseseznamem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lastRenderedPageBreak/>
        <w:t>Kteří z uvedených živočichů se v ČR nevyskytují?</w:t>
      </w:r>
    </w:p>
    <w:p w:rsidR="00493AB9" w:rsidRPr="00272F34" w:rsidRDefault="002E1F77" w:rsidP="00493AB9">
      <w:pPr>
        <w:rPr>
          <w:rFonts w:ascii="Arial Narrow" w:hAnsi="Arial Narrow"/>
          <w:i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t>…………………………………………………………………………………………………………………</w:t>
      </w:r>
      <w:r w:rsidR="00493AB9" w:rsidRPr="00272F34">
        <w:rPr>
          <w:rFonts w:ascii="Arial Narrow" w:hAnsi="Arial Narrow"/>
          <w:i/>
          <w:sz w:val="28"/>
          <w:szCs w:val="28"/>
        </w:rPr>
        <w:t>.........</w:t>
      </w:r>
    </w:p>
    <w:p w:rsidR="002E1F77" w:rsidRPr="00272F34" w:rsidRDefault="00424E21" w:rsidP="002E1F77">
      <w:pPr>
        <w:pStyle w:val="Odstavecseseznamem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t>Který z uvedených parazitů se u člověka vyskytuje zřídka? ………………………</w:t>
      </w:r>
      <w:proofErr w:type="gramStart"/>
      <w:r w:rsidRPr="00272F34">
        <w:rPr>
          <w:rFonts w:ascii="Arial Narrow" w:hAnsi="Arial Narrow"/>
          <w:i/>
          <w:sz w:val="28"/>
          <w:szCs w:val="28"/>
        </w:rPr>
        <w:t>…</w:t>
      </w:r>
      <w:r w:rsidR="00493AB9" w:rsidRPr="00272F34">
        <w:rPr>
          <w:rFonts w:ascii="Arial Narrow" w:hAnsi="Arial Narrow"/>
          <w:i/>
          <w:sz w:val="28"/>
          <w:szCs w:val="28"/>
        </w:rPr>
        <w:t>............................</w:t>
      </w:r>
      <w:proofErr w:type="gramEnd"/>
    </w:p>
    <w:p w:rsidR="00493AB9" w:rsidRPr="00272F34" w:rsidRDefault="00493AB9" w:rsidP="00493AB9">
      <w:pPr>
        <w:pStyle w:val="Odstavecseseznamem"/>
        <w:ind w:left="360"/>
        <w:rPr>
          <w:rFonts w:ascii="Arial Narrow" w:hAnsi="Arial Narrow"/>
          <w:i/>
          <w:sz w:val="28"/>
          <w:szCs w:val="28"/>
        </w:rPr>
      </w:pPr>
    </w:p>
    <w:p w:rsidR="002E1F77" w:rsidRPr="00272F34" w:rsidRDefault="002E1F77" w:rsidP="002E1F77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t>Seřaď podle velikosti od nejmenšího po nejdelšího</w:t>
      </w:r>
      <w:r w:rsidR="00493AB9">
        <w:rPr>
          <w:rFonts w:ascii="Arial Narrow" w:hAnsi="Arial Narrow"/>
          <w:sz w:val="28"/>
          <w:szCs w:val="28"/>
        </w:rPr>
        <w:t xml:space="preserve">: </w:t>
      </w:r>
      <w:r w:rsidR="00493AB9" w:rsidRPr="00272F34">
        <w:rPr>
          <w:rFonts w:ascii="Arial Narrow" w:hAnsi="Arial Narrow"/>
          <w:sz w:val="28"/>
          <w:szCs w:val="28"/>
        </w:rPr>
        <w:t>roup,</w:t>
      </w:r>
      <w:r w:rsidRPr="00272F34">
        <w:rPr>
          <w:rFonts w:ascii="Arial Narrow" w:hAnsi="Arial Narrow"/>
          <w:sz w:val="28"/>
          <w:szCs w:val="28"/>
        </w:rPr>
        <w:t xml:space="preserve"> trypanozoma</w:t>
      </w:r>
      <w:r w:rsidR="00493AB9" w:rsidRPr="00272F34">
        <w:rPr>
          <w:rFonts w:ascii="Arial Narrow" w:hAnsi="Arial Narrow"/>
          <w:sz w:val="28"/>
          <w:szCs w:val="28"/>
        </w:rPr>
        <w:t>,</w:t>
      </w:r>
      <w:r w:rsidRPr="00272F34">
        <w:rPr>
          <w:rFonts w:ascii="Arial Narrow" w:hAnsi="Arial Narrow"/>
          <w:sz w:val="28"/>
          <w:szCs w:val="28"/>
        </w:rPr>
        <w:t xml:space="preserve"> tasemnice,</w:t>
      </w:r>
      <w:r w:rsidR="00424E21" w:rsidRPr="00272F34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424E21" w:rsidRPr="00272F34">
        <w:rPr>
          <w:rFonts w:ascii="Arial Narrow" w:hAnsi="Arial Narrow"/>
          <w:sz w:val="28"/>
          <w:szCs w:val="28"/>
        </w:rPr>
        <w:t>škrkavka,  svalovec</w:t>
      </w:r>
      <w:proofErr w:type="gramEnd"/>
      <w:r w:rsidRPr="00272F34">
        <w:rPr>
          <w:rFonts w:ascii="Arial Narrow" w:hAnsi="Arial Narrow"/>
          <w:sz w:val="28"/>
          <w:szCs w:val="28"/>
        </w:rPr>
        <w:t xml:space="preserve"> </w:t>
      </w:r>
    </w:p>
    <w:p w:rsidR="00424E21" w:rsidRPr="00493AB9" w:rsidRDefault="00424E21" w:rsidP="00424E21">
      <w:pPr>
        <w:rPr>
          <w:rFonts w:ascii="Arial Narrow" w:hAnsi="Arial Narrow"/>
          <w:sz w:val="28"/>
          <w:szCs w:val="28"/>
        </w:rPr>
      </w:pPr>
      <w:r w:rsidRPr="00493AB9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424E21" w:rsidRPr="00493AB9" w:rsidRDefault="00424E21" w:rsidP="00424E21">
      <w:pPr>
        <w:rPr>
          <w:rFonts w:ascii="Arial Narrow" w:hAnsi="Arial Narrow"/>
          <w:sz w:val="28"/>
          <w:szCs w:val="28"/>
        </w:rPr>
      </w:pPr>
    </w:p>
    <w:p w:rsidR="00424E21" w:rsidRPr="00493AB9" w:rsidRDefault="00424E21" w:rsidP="00424E21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t>Vytvoř logické dvojice parazita a jeho mezihostitele</w:t>
      </w:r>
      <w:r w:rsidRPr="00493AB9">
        <w:rPr>
          <w:rFonts w:ascii="Arial Narrow" w:hAnsi="Arial Narrow"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XSpec="center" w:tblpY="331"/>
        <w:tblOverlap w:val="never"/>
        <w:tblW w:w="10067" w:type="dxa"/>
        <w:tblLook w:val="04A0" w:firstRow="1" w:lastRow="0" w:firstColumn="1" w:lastColumn="0" w:noHBand="0" w:noVBand="1"/>
      </w:tblPr>
      <w:tblGrid>
        <w:gridCol w:w="3356"/>
        <w:gridCol w:w="3355"/>
        <w:gridCol w:w="3356"/>
      </w:tblGrid>
      <w:tr w:rsidR="00424E21" w:rsidRPr="00493AB9" w:rsidTr="00493AB9">
        <w:trPr>
          <w:trHeight w:val="746"/>
        </w:trPr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tasemnice bezbranná</w:t>
            </w:r>
          </w:p>
        </w:tc>
        <w:tc>
          <w:tcPr>
            <w:tcW w:w="3355" w:type="dxa"/>
            <w:tcBorders>
              <w:top w:val="nil"/>
              <w:bottom w:val="nil"/>
            </w:tcBorders>
            <w:vAlign w:val="center"/>
          </w:tcPr>
          <w:p w:rsidR="00424E21" w:rsidRPr="00493AB9" w:rsidRDefault="00424E21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divoká prasata, lesní zvěř</w:t>
            </w:r>
          </w:p>
        </w:tc>
      </w:tr>
      <w:tr w:rsidR="00424E21" w:rsidRPr="00493AB9" w:rsidTr="00493AB9">
        <w:trPr>
          <w:trHeight w:val="704"/>
        </w:trPr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motolice jaterní</w:t>
            </w:r>
          </w:p>
        </w:tc>
        <w:tc>
          <w:tcPr>
            <w:tcW w:w="3355" w:type="dxa"/>
            <w:tcBorders>
              <w:top w:val="nil"/>
              <w:bottom w:val="nil"/>
            </w:tcBorders>
            <w:vAlign w:val="center"/>
          </w:tcPr>
          <w:p w:rsidR="00424E21" w:rsidRPr="00493AB9" w:rsidRDefault="00424E21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93AB9">
              <w:rPr>
                <w:rFonts w:ascii="Arial Narrow" w:hAnsi="Arial Narrow"/>
                <w:sz w:val="28"/>
                <w:szCs w:val="28"/>
              </w:rPr>
              <w:t>tur domácí</w:t>
            </w:r>
          </w:p>
        </w:tc>
      </w:tr>
      <w:tr w:rsidR="00424E21" w:rsidRPr="00493AB9" w:rsidTr="00493AB9">
        <w:trPr>
          <w:trHeight w:val="746"/>
        </w:trPr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svalovec stočený</w:t>
            </w:r>
          </w:p>
        </w:tc>
        <w:tc>
          <w:tcPr>
            <w:tcW w:w="3355" w:type="dxa"/>
            <w:tcBorders>
              <w:top w:val="nil"/>
              <w:bottom w:val="nil"/>
            </w:tcBorders>
            <w:vAlign w:val="center"/>
          </w:tcPr>
          <w:p w:rsidR="00424E21" w:rsidRPr="00493AB9" w:rsidRDefault="00424E21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56" w:type="dxa"/>
            <w:vAlign w:val="center"/>
          </w:tcPr>
          <w:p w:rsidR="00424E21" w:rsidRPr="00493AB9" w:rsidRDefault="00493AB9" w:rsidP="00493AB9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493AB9">
              <w:rPr>
                <w:rFonts w:ascii="Arial Narrow" w:hAnsi="Arial Narrow"/>
                <w:sz w:val="28"/>
                <w:szCs w:val="28"/>
              </w:rPr>
              <w:t>bahnatka</w:t>
            </w:r>
            <w:proofErr w:type="spellEnd"/>
            <w:r w:rsidRPr="00493AB9">
              <w:rPr>
                <w:rFonts w:ascii="Arial Narrow" w:hAnsi="Arial Narrow"/>
                <w:sz w:val="28"/>
                <w:szCs w:val="28"/>
              </w:rPr>
              <w:t xml:space="preserve"> malá</w:t>
            </w:r>
          </w:p>
        </w:tc>
      </w:tr>
    </w:tbl>
    <w:p w:rsidR="00424E21" w:rsidRPr="00493AB9" w:rsidRDefault="00424E21" w:rsidP="00424E21">
      <w:pPr>
        <w:pStyle w:val="Odstavecseseznamem"/>
        <w:rPr>
          <w:rFonts w:ascii="Arial Narrow" w:hAnsi="Arial Narrow"/>
          <w:sz w:val="28"/>
          <w:szCs w:val="28"/>
        </w:rPr>
      </w:pPr>
    </w:p>
    <w:p w:rsidR="002E1F77" w:rsidRPr="00272F34" w:rsidRDefault="00653A1A" w:rsidP="00653A1A">
      <w:pPr>
        <w:pStyle w:val="Odstavecseseznamem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272F34">
        <w:rPr>
          <w:rFonts w:ascii="Arial Narrow" w:hAnsi="Arial Narrow"/>
          <w:i/>
          <w:sz w:val="28"/>
          <w:szCs w:val="28"/>
        </w:rPr>
        <w:t xml:space="preserve">Připiš k jednotlivým parazitům typ preventivního opatření. </w:t>
      </w:r>
    </w:p>
    <w:p w:rsidR="00653A1A" w:rsidRDefault="00653A1A" w:rsidP="00653A1A">
      <w:pPr>
        <w:pStyle w:val="Odstavecseseznamem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 ……dodržování hygienických pravidel a návyků</w:t>
      </w:r>
    </w:p>
    <w:p w:rsidR="00653A1A" w:rsidRDefault="00653A1A" w:rsidP="00653A1A">
      <w:pPr>
        <w:pStyle w:val="Odstavecseseznamem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 …</w:t>
      </w:r>
      <w:proofErr w:type="gramStart"/>
      <w:r>
        <w:rPr>
          <w:rFonts w:ascii="Arial Narrow" w:hAnsi="Arial Narrow"/>
          <w:sz w:val="28"/>
          <w:szCs w:val="28"/>
        </w:rPr>
        <w:t>….dostatečná</w:t>
      </w:r>
      <w:proofErr w:type="gramEnd"/>
      <w:r>
        <w:rPr>
          <w:rFonts w:ascii="Arial Narrow" w:hAnsi="Arial Narrow"/>
          <w:sz w:val="28"/>
          <w:szCs w:val="28"/>
        </w:rPr>
        <w:t xml:space="preserve"> tepelná úprava masa</w:t>
      </w:r>
    </w:p>
    <w:p w:rsidR="00272F34" w:rsidRDefault="00272F34" w:rsidP="00653A1A">
      <w:pPr>
        <w:pStyle w:val="Odstavecseseznamem"/>
        <w:ind w:left="360"/>
        <w:rPr>
          <w:rFonts w:ascii="Arial Narrow" w:hAnsi="Arial Narrow"/>
          <w:sz w:val="28"/>
          <w:szCs w:val="28"/>
        </w:rPr>
      </w:pPr>
    </w:p>
    <w:p w:rsidR="00653A1A" w:rsidRPr="00653A1A" w:rsidRDefault="00653A1A" w:rsidP="00653A1A">
      <w:pPr>
        <w:pStyle w:val="Odstavecseseznamem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Tasemnice …………</w:t>
      </w:r>
      <w:proofErr w:type="gramStart"/>
      <w:r>
        <w:rPr>
          <w:rFonts w:ascii="Arial Narrow" w:hAnsi="Arial Narrow"/>
          <w:sz w:val="28"/>
          <w:szCs w:val="28"/>
        </w:rPr>
        <w:t>….., škrkavka</w:t>
      </w:r>
      <w:proofErr w:type="gramEnd"/>
      <w:r>
        <w:rPr>
          <w:rFonts w:ascii="Arial Narrow" w:hAnsi="Arial Narrow"/>
          <w:sz w:val="28"/>
          <w:szCs w:val="28"/>
        </w:rPr>
        <w:t xml:space="preserve">  …………………, roup ………….….., svalovec …………..…..</w:t>
      </w:r>
    </w:p>
    <w:sectPr w:rsidR="00653A1A" w:rsidRPr="00653A1A" w:rsidSect="001B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0E8"/>
    <w:multiLevelType w:val="hybridMultilevel"/>
    <w:tmpl w:val="3BF450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D8"/>
    <w:rsid w:val="001B1CF9"/>
    <w:rsid w:val="00272F34"/>
    <w:rsid w:val="002E1F77"/>
    <w:rsid w:val="00424E21"/>
    <w:rsid w:val="00493AB9"/>
    <w:rsid w:val="00653A1A"/>
    <w:rsid w:val="007E45F2"/>
    <w:rsid w:val="00CF70C8"/>
    <w:rsid w:val="00E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CF9"/>
    <w:pPr>
      <w:ind w:left="720"/>
      <w:contextualSpacing/>
    </w:pPr>
  </w:style>
  <w:style w:type="table" w:styleId="Mkatabulky">
    <w:name w:val="Table Grid"/>
    <w:basedOn w:val="Normlntabulka"/>
    <w:uiPriority w:val="59"/>
    <w:rsid w:val="002E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CF9"/>
    <w:pPr>
      <w:ind w:left="720"/>
      <w:contextualSpacing/>
    </w:pPr>
  </w:style>
  <w:style w:type="table" w:styleId="Mkatabulky">
    <w:name w:val="Table Grid"/>
    <w:basedOn w:val="Normlntabulka"/>
    <w:uiPriority w:val="59"/>
    <w:rsid w:val="002E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2013-11-23T19:26:00Z</dcterms:created>
  <dcterms:modified xsi:type="dcterms:W3CDTF">2013-11-23T19:26:00Z</dcterms:modified>
</cp:coreProperties>
</file>